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3062E" w14:textId="77777777" w:rsidR="0052054C" w:rsidRPr="00F17F19" w:rsidRDefault="0052054C" w:rsidP="00755949">
      <w:pPr>
        <w:jc w:val="center"/>
        <w:rPr>
          <w:rFonts w:ascii="Arial" w:hAnsi="Arial" w:cs="Arial"/>
          <w:b/>
          <w:sz w:val="24"/>
          <w:szCs w:val="24"/>
        </w:rPr>
      </w:pPr>
    </w:p>
    <w:p w14:paraId="7DA0C5E2" w14:textId="6B6C5EFF" w:rsidR="00755949" w:rsidRPr="00F17F19" w:rsidRDefault="008F49FD" w:rsidP="00F17F19">
      <w:pPr>
        <w:rPr>
          <w:rFonts w:ascii="Arial" w:hAnsi="Arial" w:cs="Arial"/>
          <w:b/>
          <w:sz w:val="30"/>
          <w:szCs w:val="30"/>
        </w:rPr>
      </w:pPr>
      <w:r w:rsidRPr="00F17F19">
        <w:rPr>
          <w:rFonts w:ascii="Arial" w:hAnsi="Arial" w:cs="Arial"/>
          <w:b/>
          <w:sz w:val="30"/>
          <w:szCs w:val="30"/>
        </w:rPr>
        <w:t>Matrix d</w:t>
      </w:r>
      <w:r w:rsidR="00755949" w:rsidRPr="00F17F19">
        <w:rPr>
          <w:rFonts w:ascii="Arial" w:hAnsi="Arial" w:cs="Arial"/>
          <w:b/>
          <w:sz w:val="30"/>
          <w:szCs w:val="30"/>
        </w:rPr>
        <w:t>oelen en risico’s ZZP-er in de zorg</w:t>
      </w:r>
      <w:r w:rsidR="00B62313" w:rsidRPr="00F17F19">
        <w:rPr>
          <w:rFonts w:ascii="Arial" w:hAnsi="Arial" w:cs="Arial"/>
          <w:b/>
          <w:sz w:val="30"/>
          <w:szCs w:val="30"/>
        </w:rPr>
        <w:t xml:space="preserve"> assessment</w:t>
      </w:r>
      <w:r w:rsidR="005C348E" w:rsidRPr="00F17F19">
        <w:rPr>
          <w:rFonts w:ascii="Arial" w:hAnsi="Arial" w:cs="Arial"/>
          <w:b/>
          <w:sz w:val="30"/>
          <w:szCs w:val="30"/>
        </w:rPr>
        <w:t>: 2021</w:t>
      </w:r>
    </w:p>
    <w:p w14:paraId="1BD471A1" w14:textId="77777777" w:rsidR="00755949" w:rsidRPr="00F17F19" w:rsidRDefault="00755949" w:rsidP="00086ED1">
      <w:pPr>
        <w:rPr>
          <w:rFonts w:ascii="Arial" w:hAnsi="Arial" w:cs="Arial"/>
          <w:sz w:val="20"/>
          <w:szCs w:val="20"/>
        </w:rPr>
      </w:pPr>
    </w:p>
    <w:p w14:paraId="718B1977" w14:textId="77777777" w:rsidR="00755949" w:rsidRPr="00F17F19" w:rsidRDefault="00755949" w:rsidP="00086ED1">
      <w:pPr>
        <w:rPr>
          <w:rFonts w:ascii="Arial" w:hAnsi="Arial" w:cs="Arial"/>
          <w:sz w:val="20"/>
          <w:szCs w:val="20"/>
        </w:rPr>
      </w:pPr>
    </w:p>
    <w:p w14:paraId="005CE232" w14:textId="32AE0DF1" w:rsidR="00B62313" w:rsidRPr="00F17F19" w:rsidRDefault="00B62313" w:rsidP="00086ED1">
      <w:pPr>
        <w:rPr>
          <w:rFonts w:ascii="Arial" w:hAnsi="Arial" w:cs="Arial"/>
          <w:sz w:val="20"/>
          <w:szCs w:val="20"/>
        </w:rPr>
      </w:pPr>
      <w:r w:rsidRPr="00F17F19">
        <w:rPr>
          <w:rFonts w:ascii="Arial" w:hAnsi="Arial" w:cs="Arial"/>
          <w:sz w:val="20"/>
          <w:szCs w:val="20"/>
        </w:rPr>
        <w:t>Als u deze matrix invult en upload</w:t>
      </w:r>
      <w:r w:rsidR="005C348E" w:rsidRPr="00F17F19">
        <w:rPr>
          <w:rFonts w:ascii="Arial" w:hAnsi="Arial" w:cs="Arial"/>
          <w:sz w:val="20"/>
          <w:szCs w:val="20"/>
        </w:rPr>
        <w:t xml:space="preserve"> bij de relevante vragen</w:t>
      </w:r>
      <w:r w:rsidRPr="00F17F19">
        <w:rPr>
          <w:rFonts w:ascii="Arial" w:hAnsi="Arial" w:cs="Arial"/>
          <w:sz w:val="20"/>
          <w:szCs w:val="20"/>
        </w:rPr>
        <w:t xml:space="preserve">, hoeft u deze vragen in het dossier niet apart te beantwoorden. </w:t>
      </w:r>
    </w:p>
    <w:p w14:paraId="065E444D" w14:textId="77777777" w:rsidR="00755949" w:rsidRPr="00F17F19" w:rsidRDefault="00755949" w:rsidP="00086E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086ED1" w:rsidRPr="00F17F19" w14:paraId="49637539" w14:textId="77777777" w:rsidTr="00B0503A">
        <w:tc>
          <w:tcPr>
            <w:tcW w:w="3681" w:type="dxa"/>
          </w:tcPr>
          <w:p w14:paraId="696EF0EC" w14:textId="77777777" w:rsidR="00086ED1" w:rsidRPr="00F17F19" w:rsidRDefault="00086ED1" w:rsidP="00086ED1">
            <w:pPr>
              <w:rPr>
                <w:rFonts w:ascii="Arial" w:hAnsi="Arial" w:cs="Arial"/>
                <w:b/>
                <w:u w:val="single"/>
              </w:rPr>
            </w:pPr>
            <w:r w:rsidRPr="00F17F19">
              <w:rPr>
                <w:rFonts w:ascii="Arial" w:hAnsi="Arial" w:cs="Arial"/>
                <w:b/>
              </w:rPr>
              <w:t xml:space="preserve">Doelen als </w:t>
            </w:r>
            <w:r w:rsidRPr="00F17F19">
              <w:rPr>
                <w:rFonts w:ascii="Arial" w:hAnsi="Arial" w:cs="Arial"/>
                <w:b/>
                <w:u w:val="single"/>
              </w:rPr>
              <w:t>professional/zorgverlener</w:t>
            </w:r>
          </w:p>
          <w:p w14:paraId="601D89BA" w14:textId="77777777" w:rsidR="00755949" w:rsidRPr="00F17F19" w:rsidRDefault="00755949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68397F28" w14:textId="533F3C29" w:rsidR="00086ED1" w:rsidRPr="00F17F19" w:rsidRDefault="004C2DCD" w:rsidP="00086ED1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Norm </w:t>
            </w:r>
            <w:r w:rsidR="00C90F48" w:rsidRPr="00F17F19">
              <w:rPr>
                <w:rFonts w:ascii="Arial" w:hAnsi="Arial" w:cs="Arial"/>
                <w:sz w:val="20"/>
                <w:szCs w:val="20"/>
              </w:rPr>
              <w:t>3.2</w:t>
            </w:r>
            <w:r w:rsidRPr="00F17F19">
              <w:rPr>
                <w:rFonts w:ascii="Arial" w:hAnsi="Arial" w:cs="Arial"/>
                <w:sz w:val="20"/>
                <w:szCs w:val="20"/>
              </w:rPr>
              <w:t>, vragen 1.5, 1.7, 1.8, 1.9, 1.10</w:t>
            </w:r>
          </w:p>
        </w:tc>
        <w:tc>
          <w:tcPr>
            <w:tcW w:w="3021" w:type="dxa"/>
          </w:tcPr>
          <w:p w14:paraId="00D01287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ED1" w:rsidRPr="00F17F19" w14:paraId="1F977B65" w14:textId="77777777" w:rsidTr="00B0503A">
        <w:tc>
          <w:tcPr>
            <w:tcW w:w="3681" w:type="dxa"/>
          </w:tcPr>
          <w:p w14:paraId="0794DDAF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75093692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D7F817C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ED1" w:rsidRPr="00F17F19" w14:paraId="6C786064" w14:textId="77777777" w:rsidTr="00B0503A">
        <w:tc>
          <w:tcPr>
            <w:tcW w:w="3681" w:type="dxa"/>
          </w:tcPr>
          <w:p w14:paraId="11658339" w14:textId="107B5793" w:rsidR="00086ED1" w:rsidRPr="00F17F19" w:rsidRDefault="00C90F48" w:rsidP="00086ED1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Meetbare </w:t>
            </w:r>
            <w:r w:rsidR="00755949" w:rsidRPr="00F17F19">
              <w:rPr>
                <w:rFonts w:ascii="Arial" w:hAnsi="Arial" w:cs="Arial"/>
                <w:sz w:val="20"/>
                <w:szCs w:val="20"/>
              </w:rPr>
              <w:t>Doelen</w:t>
            </w:r>
            <w:r w:rsidRPr="00F17F19">
              <w:rPr>
                <w:rFonts w:ascii="Arial" w:hAnsi="Arial" w:cs="Arial"/>
                <w:sz w:val="20"/>
                <w:szCs w:val="20"/>
              </w:rPr>
              <w:t xml:space="preserve">, vertaling van visie </w:t>
            </w:r>
            <w:r w:rsidR="00755949" w:rsidRPr="00F17F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0" w:type="dxa"/>
          </w:tcPr>
          <w:p w14:paraId="7E67D7A7" w14:textId="77777777" w:rsidR="00086ED1" w:rsidRPr="00F17F19" w:rsidRDefault="00755949" w:rsidP="00086ED1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Wijze van </w:t>
            </w:r>
            <w:r w:rsidR="00015D8B" w:rsidRPr="00F17F19">
              <w:rPr>
                <w:rFonts w:ascii="Arial" w:hAnsi="Arial" w:cs="Arial"/>
                <w:sz w:val="20"/>
                <w:szCs w:val="20"/>
              </w:rPr>
              <w:t>evalueren</w:t>
            </w:r>
            <w:r w:rsidRPr="00F17F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D8B" w:rsidRPr="00F17F19">
              <w:rPr>
                <w:rFonts w:ascii="Arial" w:hAnsi="Arial" w:cs="Arial"/>
                <w:sz w:val="20"/>
                <w:szCs w:val="20"/>
              </w:rPr>
              <w:t xml:space="preserve">en hoe vaak </w:t>
            </w:r>
          </w:p>
          <w:p w14:paraId="70C9197A" w14:textId="77777777" w:rsidR="00015D8B" w:rsidRPr="00F17F19" w:rsidRDefault="00015D8B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E3483E" w14:textId="77777777" w:rsidR="00AC5047" w:rsidRPr="00F17F19" w:rsidRDefault="00AC5047" w:rsidP="00AC5047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Registratie waaruit blijkt wat het resultaat is/ het doel is behaald/ de maatregel werkt zoals bedoeld en eventuele bijstelling:</w:t>
            </w:r>
          </w:p>
          <w:p w14:paraId="43575428" w14:textId="77777777" w:rsidR="00AC5047" w:rsidRPr="00F17F19" w:rsidRDefault="00AC5047" w:rsidP="00AC5047">
            <w:pPr>
              <w:rPr>
                <w:rFonts w:ascii="Arial" w:hAnsi="Arial" w:cs="Arial"/>
                <w:color w:val="1F497D"/>
              </w:rPr>
            </w:pPr>
          </w:p>
          <w:p w14:paraId="08445016" w14:textId="77777777" w:rsidR="00AC5047" w:rsidRPr="00F17F19" w:rsidRDefault="00AC5047" w:rsidP="00AC5047">
            <w:pPr>
              <w:rPr>
                <w:rFonts w:ascii="Arial" w:hAnsi="Arial" w:cs="Arial"/>
                <w:color w:val="1F497D"/>
              </w:rPr>
            </w:pPr>
          </w:p>
          <w:p w14:paraId="3FC10F65" w14:textId="77777777" w:rsidR="00AC5047" w:rsidRPr="00F17F19" w:rsidRDefault="00AC5047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ED1" w:rsidRPr="00F17F19" w14:paraId="5D9D2431" w14:textId="77777777" w:rsidTr="00B0503A">
        <w:tc>
          <w:tcPr>
            <w:tcW w:w="3681" w:type="dxa"/>
          </w:tcPr>
          <w:p w14:paraId="6116E033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45A3F8BE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E8A604C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ED1" w:rsidRPr="00F17F19" w14:paraId="48E135AA" w14:textId="77777777" w:rsidTr="00B0503A">
        <w:tc>
          <w:tcPr>
            <w:tcW w:w="3681" w:type="dxa"/>
          </w:tcPr>
          <w:p w14:paraId="70824ACF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517CCD53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BDDD92C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ED1" w:rsidRPr="00F17F19" w14:paraId="61BD7576" w14:textId="77777777" w:rsidTr="00B0503A">
        <w:tc>
          <w:tcPr>
            <w:tcW w:w="3681" w:type="dxa"/>
          </w:tcPr>
          <w:p w14:paraId="02D49BF2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316F3695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28DB74B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ED1" w:rsidRPr="00F17F19" w14:paraId="2B9E0DB4" w14:textId="77777777" w:rsidTr="00B0503A">
        <w:tc>
          <w:tcPr>
            <w:tcW w:w="3681" w:type="dxa"/>
          </w:tcPr>
          <w:p w14:paraId="3C501911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67DE7BE9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D449892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ED1" w:rsidRPr="00F17F19" w14:paraId="728D4D7D" w14:textId="77777777" w:rsidTr="00B0503A">
        <w:tc>
          <w:tcPr>
            <w:tcW w:w="3681" w:type="dxa"/>
          </w:tcPr>
          <w:p w14:paraId="6980851C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027F7165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E2DEA95" w14:textId="77777777" w:rsidR="00086ED1" w:rsidRPr="00F17F19" w:rsidRDefault="00086ED1" w:rsidP="00086E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E2B2D1" w14:textId="77777777" w:rsidR="00086ED1" w:rsidRPr="00F17F19" w:rsidRDefault="00086ED1" w:rsidP="00086ED1">
      <w:pPr>
        <w:rPr>
          <w:rFonts w:ascii="Arial" w:hAnsi="Arial" w:cs="Arial"/>
          <w:sz w:val="20"/>
          <w:szCs w:val="20"/>
        </w:rPr>
      </w:pPr>
    </w:p>
    <w:p w14:paraId="60F2BFE2" w14:textId="77777777" w:rsidR="00086ED1" w:rsidRPr="00F17F19" w:rsidRDefault="00086ED1" w:rsidP="00086E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086ED1" w:rsidRPr="00F17F19" w14:paraId="6DBB7AC6" w14:textId="77777777" w:rsidTr="00B0503A">
        <w:tc>
          <w:tcPr>
            <w:tcW w:w="3681" w:type="dxa"/>
          </w:tcPr>
          <w:p w14:paraId="5BB837A3" w14:textId="77777777" w:rsidR="00086ED1" w:rsidRPr="00F17F19" w:rsidRDefault="00086ED1" w:rsidP="00021DEC">
            <w:pPr>
              <w:rPr>
                <w:rFonts w:ascii="Arial" w:hAnsi="Arial" w:cs="Arial"/>
                <w:b/>
              </w:rPr>
            </w:pPr>
            <w:r w:rsidRPr="00F17F19">
              <w:rPr>
                <w:rFonts w:ascii="Arial" w:hAnsi="Arial" w:cs="Arial"/>
                <w:b/>
              </w:rPr>
              <w:t xml:space="preserve">Doelen als </w:t>
            </w:r>
            <w:r w:rsidRPr="00F17F19">
              <w:rPr>
                <w:rFonts w:ascii="Arial" w:hAnsi="Arial" w:cs="Arial"/>
                <w:b/>
                <w:u w:val="single"/>
              </w:rPr>
              <w:t>ondernemer</w:t>
            </w:r>
          </w:p>
        </w:tc>
        <w:tc>
          <w:tcPr>
            <w:tcW w:w="2360" w:type="dxa"/>
          </w:tcPr>
          <w:p w14:paraId="453B4FB1" w14:textId="5B180947" w:rsidR="00086ED1" w:rsidRPr="00F17F19" w:rsidRDefault="004C2DCD" w:rsidP="00021DEC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Norm </w:t>
            </w:r>
            <w:r w:rsidR="00C90F48" w:rsidRPr="00F17F19">
              <w:rPr>
                <w:rFonts w:ascii="Arial" w:hAnsi="Arial" w:cs="Arial"/>
                <w:sz w:val="20"/>
                <w:szCs w:val="20"/>
              </w:rPr>
              <w:t>3.2</w:t>
            </w:r>
            <w:r w:rsidRPr="00F17F19">
              <w:rPr>
                <w:rFonts w:ascii="Arial" w:hAnsi="Arial" w:cs="Arial"/>
                <w:sz w:val="20"/>
                <w:szCs w:val="20"/>
              </w:rPr>
              <w:t>, vragen 1.6, 1.7, 1.8, 1.9, 1.10</w:t>
            </w:r>
          </w:p>
          <w:p w14:paraId="0F6D0D39" w14:textId="77777777" w:rsidR="007E7131" w:rsidRPr="00F17F19" w:rsidRDefault="007E7131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5A107F7" w14:textId="77777777" w:rsidR="00086ED1" w:rsidRPr="00F17F19" w:rsidRDefault="00086ED1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ED1" w:rsidRPr="00F17F19" w14:paraId="619A4473" w14:textId="77777777" w:rsidTr="00B0503A">
        <w:tc>
          <w:tcPr>
            <w:tcW w:w="3681" w:type="dxa"/>
          </w:tcPr>
          <w:p w14:paraId="4C61FB49" w14:textId="77777777" w:rsidR="00086ED1" w:rsidRPr="00F17F19" w:rsidRDefault="00086ED1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65F1F503" w14:textId="77777777" w:rsidR="00086ED1" w:rsidRPr="00F17F19" w:rsidRDefault="00086ED1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E515799" w14:textId="77777777" w:rsidR="00086ED1" w:rsidRPr="00F17F19" w:rsidRDefault="00086ED1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08DA7737" w14:textId="77777777" w:rsidTr="00B0503A">
        <w:tc>
          <w:tcPr>
            <w:tcW w:w="3681" w:type="dxa"/>
          </w:tcPr>
          <w:p w14:paraId="7640CEA2" w14:textId="407D889C" w:rsidR="00B0503A" w:rsidRPr="00F17F19" w:rsidRDefault="00C90F48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Meetbare</w:t>
            </w:r>
            <w:r w:rsidR="00B0503A" w:rsidRPr="00F17F19">
              <w:rPr>
                <w:rFonts w:ascii="Arial" w:hAnsi="Arial" w:cs="Arial"/>
                <w:sz w:val="20"/>
                <w:szCs w:val="20"/>
              </w:rPr>
              <w:t xml:space="preserve"> Doelen</w:t>
            </w:r>
            <w:r w:rsidRPr="00F17F19">
              <w:rPr>
                <w:rFonts w:ascii="Arial" w:hAnsi="Arial" w:cs="Arial"/>
                <w:sz w:val="20"/>
                <w:szCs w:val="20"/>
              </w:rPr>
              <w:t xml:space="preserve">, vertaling van visie  </w:t>
            </w:r>
          </w:p>
        </w:tc>
        <w:tc>
          <w:tcPr>
            <w:tcW w:w="2360" w:type="dxa"/>
          </w:tcPr>
          <w:p w14:paraId="2F441B68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Wijze van evalueren en hoe vaak </w:t>
            </w:r>
          </w:p>
          <w:p w14:paraId="62DC36AD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52A7925" w14:textId="77777777" w:rsidR="00AC5047" w:rsidRPr="00F17F19" w:rsidRDefault="00AC5047" w:rsidP="00AC5047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Registratie waaruit blijkt wat het resultaat is/ het doel is behaald/ de maatregel werkt zoals bedoeld en eventuele bijstelling:</w:t>
            </w:r>
          </w:p>
          <w:p w14:paraId="3976424E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1F56C79A" w14:textId="77777777" w:rsidTr="00B0503A">
        <w:tc>
          <w:tcPr>
            <w:tcW w:w="3681" w:type="dxa"/>
          </w:tcPr>
          <w:p w14:paraId="401C3A65" w14:textId="3365B64F" w:rsidR="00B0503A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Bijvoorbeeld aantal opdrachtgevers</w:t>
            </w:r>
          </w:p>
        </w:tc>
        <w:tc>
          <w:tcPr>
            <w:tcW w:w="2360" w:type="dxa"/>
          </w:tcPr>
          <w:p w14:paraId="15F8FE20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C39C567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4EDB91C6" w14:textId="77777777" w:rsidTr="00B0503A">
        <w:tc>
          <w:tcPr>
            <w:tcW w:w="3681" w:type="dxa"/>
          </w:tcPr>
          <w:p w14:paraId="5F3427D9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6EE9A5EB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48F0C67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1F090BA5" w14:textId="77777777" w:rsidTr="00B0503A">
        <w:tc>
          <w:tcPr>
            <w:tcW w:w="3681" w:type="dxa"/>
          </w:tcPr>
          <w:p w14:paraId="58744846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00057C20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77912B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6F5BF502" w14:textId="77777777" w:rsidTr="00B0503A">
        <w:tc>
          <w:tcPr>
            <w:tcW w:w="3681" w:type="dxa"/>
          </w:tcPr>
          <w:p w14:paraId="3910854B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49D66B9B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1EAFF96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38D8C38C" w14:textId="77777777" w:rsidTr="00B0503A">
        <w:tc>
          <w:tcPr>
            <w:tcW w:w="3681" w:type="dxa"/>
          </w:tcPr>
          <w:p w14:paraId="35D32D90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0187AD15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D07A1D8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D29C43" w14:textId="77777777" w:rsidR="00086ED1" w:rsidRPr="00F17F19" w:rsidRDefault="00086ED1" w:rsidP="00086ED1">
      <w:pPr>
        <w:rPr>
          <w:rFonts w:ascii="Arial" w:hAnsi="Arial" w:cs="Arial"/>
          <w:sz w:val="20"/>
          <w:szCs w:val="20"/>
        </w:rPr>
      </w:pPr>
    </w:p>
    <w:p w14:paraId="20C19E58" w14:textId="77777777" w:rsidR="00086ED1" w:rsidRPr="00F17F19" w:rsidRDefault="00086ED1" w:rsidP="00086E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A6689B" w:rsidRPr="00F17F19" w14:paraId="121759EF" w14:textId="77777777" w:rsidTr="00015D8B">
        <w:tc>
          <w:tcPr>
            <w:tcW w:w="3681" w:type="dxa"/>
          </w:tcPr>
          <w:p w14:paraId="3EE44DF1" w14:textId="7976A9C9" w:rsidR="00A6689B" w:rsidRPr="00F17F19" w:rsidRDefault="00A6689B" w:rsidP="00A6689B">
            <w:pPr>
              <w:rPr>
                <w:rFonts w:ascii="Arial" w:hAnsi="Arial" w:cs="Arial"/>
                <w:b/>
              </w:rPr>
            </w:pPr>
            <w:r w:rsidRPr="00F17F19">
              <w:rPr>
                <w:rFonts w:ascii="Arial" w:hAnsi="Arial" w:cs="Arial"/>
                <w:b/>
              </w:rPr>
              <w:t>Risico</w:t>
            </w:r>
            <w:r w:rsidR="00C90F48" w:rsidRPr="00F17F19">
              <w:rPr>
                <w:rFonts w:ascii="Arial" w:hAnsi="Arial" w:cs="Arial"/>
                <w:b/>
              </w:rPr>
              <w:t>’</w:t>
            </w:r>
            <w:r w:rsidRPr="00F17F19">
              <w:rPr>
                <w:rFonts w:ascii="Arial" w:hAnsi="Arial" w:cs="Arial"/>
                <w:b/>
              </w:rPr>
              <w:t xml:space="preserve">s </w:t>
            </w:r>
            <w:r w:rsidR="00C90F48" w:rsidRPr="00F17F19">
              <w:rPr>
                <w:rFonts w:ascii="Arial" w:hAnsi="Arial" w:cs="Arial"/>
                <w:b/>
              </w:rPr>
              <w:t xml:space="preserve">en </w:t>
            </w:r>
            <w:proofErr w:type="spellStart"/>
            <w:r w:rsidR="00C90F48" w:rsidRPr="00F17F19">
              <w:rPr>
                <w:rFonts w:ascii="Arial" w:hAnsi="Arial" w:cs="Arial"/>
                <w:b/>
              </w:rPr>
              <w:t>mogekijkheden</w:t>
            </w:r>
            <w:proofErr w:type="spellEnd"/>
            <w:r w:rsidR="00C90F48" w:rsidRPr="00F17F19">
              <w:rPr>
                <w:rFonts w:ascii="Arial" w:hAnsi="Arial" w:cs="Arial"/>
                <w:b/>
              </w:rPr>
              <w:t xml:space="preserve"> </w:t>
            </w:r>
            <w:r w:rsidRPr="00F17F19">
              <w:rPr>
                <w:rFonts w:ascii="Arial" w:hAnsi="Arial" w:cs="Arial"/>
                <w:b/>
              </w:rPr>
              <w:t xml:space="preserve">als </w:t>
            </w:r>
            <w:r w:rsidRPr="00F17F19">
              <w:rPr>
                <w:rFonts w:ascii="Arial" w:hAnsi="Arial" w:cs="Arial"/>
                <w:b/>
                <w:u w:val="single"/>
              </w:rPr>
              <w:t>professional/zorgverlener</w:t>
            </w:r>
          </w:p>
          <w:p w14:paraId="578EE453" w14:textId="77777777" w:rsidR="00A6689B" w:rsidRPr="00F17F19" w:rsidRDefault="00A6689B" w:rsidP="00A66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10DC86FF" w14:textId="04419D92" w:rsidR="00A6689B" w:rsidRPr="00F17F19" w:rsidRDefault="004C2DCD" w:rsidP="00C90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7F19">
              <w:rPr>
                <w:rFonts w:ascii="Arial" w:hAnsi="Arial" w:cs="Arial"/>
                <w:sz w:val="20"/>
                <w:szCs w:val="20"/>
                <w:lang w:val="en-GB"/>
              </w:rPr>
              <w:t xml:space="preserve">Norm </w:t>
            </w:r>
            <w:r w:rsidR="00C90F48" w:rsidRPr="00F17F19">
              <w:rPr>
                <w:rFonts w:ascii="Arial" w:hAnsi="Arial" w:cs="Arial"/>
                <w:sz w:val="20"/>
                <w:szCs w:val="20"/>
                <w:lang w:val="en-GB"/>
              </w:rPr>
              <w:t>3.3</w:t>
            </w:r>
            <w:r w:rsidRPr="00F17F19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17F19">
              <w:rPr>
                <w:rFonts w:ascii="Arial" w:hAnsi="Arial" w:cs="Arial"/>
                <w:sz w:val="20"/>
                <w:szCs w:val="20"/>
                <w:lang w:val="en-GB"/>
              </w:rPr>
              <w:t>vragen</w:t>
            </w:r>
            <w:proofErr w:type="spellEnd"/>
            <w:r w:rsidRPr="00F17F19">
              <w:rPr>
                <w:rFonts w:ascii="Arial" w:hAnsi="Arial" w:cs="Arial"/>
                <w:sz w:val="20"/>
                <w:szCs w:val="20"/>
                <w:lang w:val="en-GB"/>
              </w:rPr>
              <w:t xml:space="preserve"> 2.1, 2.2, 2.5, 2.6, 2.8, 2.9</w:t>
            </w:r>
            <w:r w:rsidR="00675457" w:rsidRPr="00F17F19">
              <w:rPr>
                <w:rFonts w:ascii="Arial" w:hAnsi="Arial" w:cs="Arial"/>
                <w:sz w:val="20"/>
                <w:szCs w:val="20"/>
                <w:lang w:val="en-GB"/>
              </w:rPr>
              <w:t>, 2.10</w:t>
            </w:r>
          </w:p>
        </w:tc>
        <w:tc>
          <w:tcPr>
            <w:tcW w:w="3021" w:type="dxa"/>
          </w:tcPr>
          <w:p w14:paraId="77339CE8" w14:textId="77777777" w:rsidR="00A6689B" w:rsidRPr="00F17F19" w:rsidRDefault="00A6689B" w:rsidP="00A668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0503A" w:rsidRPr="00F17F19" w14:paraId="7CB46E44" w14:textId="77777777" w:rsidTr="00015D8B">
        <w:tc>
          <w:tcPr>
            <w:tcW w:w="3681" w:type="dxa"/>
          </w:tcPr>
          <w:p w14:paraId="24E1DDCC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0" w:type="dxa"/>
          </w:tcPr>
          <w:p w14:paraId="0806A8E4" w14:textId="2E43D24D" w:rsidR="00B0503A" w:rsidRPr="00F17F19" w:rsidRDefault="00F16FD4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Beheersm</w:t>
            </w:r>
            <w:r w:rsidR="00B0503A" w:rsidRPr="00F17F19">
              <w:rPr>
                <w:rFonts w:ascii="Arial" w:hAnsi="Arial" w:cs="Arial"/>
                <w:sz w:val="20"/>
                <w:szCs w:val="20"/>
              </w:rPr>
              <w:t>aatregel (en)</w:t>
            </w:r>
            <w:r w:rsidR="008B177B" w:rsidRPr="00F17F19">
              <w:rPr>
                <w:rFonts w:ascii="Arial" w:hAnsi="Arial" w:cs="Arial"/>
                <w:sz w:val="20"/>
                <w:szCs w:val="20"/>
              </w:rPr>
              <w:t xml:space="preserve"> of motivatie waarom geen maatregel op een risico</w:t>
            </w:r>
          </w:p>
        </w:tc>
        <w:tc>
          <w:tcPr>
            <w:tcW w:w="3021" w:type="dxa"/>
          </w:tcPr>
          <w:p w14:paraId="492FAD44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Evaluatie </w:t>
            </w:r>
            <w:r w:rsidR="00AC5047" w:rsidRPr="00F17F19">
              <w:rPr>
                <w:rFonts w:ascii="Arial" w:hAnsi="Arial" w:cs="Arial"/>
                <w:sz w:val="20"/>
                <w:szCs w:val="20"/>
              </w:rPr>
              <w:t xml:space="preserve">risico’s als professional </w:t>
            </w:r>
            <w:r w:rsidRPr="00F17F19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AC5047" w:rsidRPr="00F17F19"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 w:rsidRPr="00F17F19">
              <w:rPr>
                <w:rFonts w:ascii="Arial" w:hAnsi="Arial" w:cs="Arial"/>
                <w:sz w:val="20"/>
                <w:szCs w:val="20"/>
              </w:rPr>
              <w:t xml:space="preserve">bijstelling </w:t>
            </w:r>
          </w:p>
          <w:p w14:paraId="0289D4C6" w14:textId="31DE57EA" w:rsidR="00F16FD4" w:rsidRPr="00F17F19" w:rsidRDefault="00F16FD4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Welke kunnen bijdragen aan vergroten kwaliteit van zorg</w:t>
            </w:r>
          </w:p>
        </w:tc>
      </w:tr>
      <w:tr w:rsidR="00B0503A" w:rsidRPr="00F17F19" w14:paraId="387C6FF8" w14:textId="77777777" w:rsidTr="00015D8B">
        <w:tc>
          <w:tcPr>
            <w:tcW w:w="3681" w:type="dxa"/>
          </w:tcPr>
          <w:p w14:paraId="30F72BB4" w14:textId="5F9B0EFC" w:rsidR="00B0503A" w:rsidRPr="00F17F19" w:rsidRDefault="004C2DCD" w:rsidP="00B050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F17F19">
              <w:rPr>
                <w:rFonts w:ascii="Arial" w:hAnsi="Arial" w:cs="Arial"/>
                <w:b/>
                <w:sz w:val="24"/>
                <w:szCs w:val="24"/>
              </w:rPr>
              <w:lastRenderedPageBreak/>
              <w:t>Welke van volgende onderwerpen komen aan de orde</w:t>
            </w:r>
            <w:r w:rsidR="00675457" w:rsidRPr="00F17F19">
              <w:rPr>
                <w:rFonts w:ascii="Arial" w:hAnsi="Arial" w:cs="Arial"/>
                <w:b/>
                <w:sz w:val="24"/>
                <w:szCs w:val="24"/>
              </w:rPr>
              <w:t xml:space="preserve"> (meerdere mogelijk)</w:t>
            </w:r>
          </w:p>
          <w:p w14:paraId="5A9ABC4D" w14:textId="469CC66A" w:rsidR="00675457" w:rsidRPr="00F17F19" w:rsidRDefault="00675457" w:rsidP="00B050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F17F1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F17F1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</w:t>
            </w:r>
            <w:r w:rsidRPr="00F17F19">
              <w:rPr>
                <w:rFonts w:ascii="Arial" w:hAnsi="Arial" w:cs="Arial"/>
                <w:b/>
                <w:sz w:val="24"/>
                <w:szCs w:val="24"/>
              </w:rPr>
              <w:t xml:space="preserve"> vier verplicht, minimaal 2 van de overige</w:t>
            </w:r>
          </w:p>
          <w:p w14:paraId="155472AF" w14:textId="77777777" w:rsidR="00B0503A" w:rsidRPr="00F17F19" w:rsidRDefault="00B0503A" w:rsidP="00B050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60" w:type="dxa"/>
          </w:tcPr>
          <w:p w14:paraId="63C05254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423478A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063BA631" w14:textId="77777777" w:rsidTr="00015D8B">
        <w:tc>
          <w:tcPr>
            <w:tcW w:w="3681" w:type="dxa"/>
          </w:tcPr>
          <w:p w14:paraId="18E05A15" w14:textId="77777777" w:rsidR="00B0503A" w:rsidRPr="00F17F19" w:rsidRDefault="00B0503A" w:rsidP="00B050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F19">
              <w:rPr>
                <w:rFonts w:ascii="Arial" w:hAnsi="Arial" w:cs="Arial"/>
              </w:rPr>
              <w:t>continuïteit van de zorg</w:t>
            </w:r>
            <w:r w:rsidRPr="00F17F19">
              <w:rPr>
                <w:rFonts w:ascii="Cambria Math" w:hAnsi="Cambria Math" w:cs="Cambria Math"/>
              </w:rPr>
              <w:t>‐</w:t>
            </w:r>
            <w:r w:rsidRPr="00F17F19">
              <w:rPr>
                <w:rFonts w:ascii="Arial" w:hAnsi="Arial" w:cs="Arial"/>
              </w:rPr>
              <w:t xml:space="preserve"> en dienstverlening</w:t>
            </w:r>
          </w:p>
          <w:p w14:paraId="71EC9B10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1D05A0F0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BFBCEDB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54CEAF8D" w14:textId="77777777" w:rsidTr="00015D8B">
        <w:tc>
          <w:tcPr>
            <w:tcW w:w="3681" w:type="dxa"/>
          </w:tcPr>
          <w:p w14:paraId="39635861" w14:textId="77777777" w:rsidR="00B0503A" w:rsidRPr="00F17F19" w:rsidRDefault="00B0503A" w:rsidP="00B0503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cliënt/patiëntveiligheid</w:t>
            </w:r>
          </w:p>
        </w:tc>
        <w:tc>
          <w:tcPr>
            <w:tcW w:w="2360" w:type="dxa"/>
          </w:tcPr>
          <w:p w14:paraId="33424C05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16B19EF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35674E27" w14:textId="77777777" w:rsidTr="00015D8B">
        <w:tc>
          <w:tcPr>
            <w:tcW w:w="3681" w:type="dxa"/>
          </w:tcPr>
          <w:p w14:paraId="1831AA3D" w14:textId="77777777" w:rsidR="00B0503A" w:rsidRPr="00F17F19" w:rsidRDefault="00B0503A" w:rsidP="00B0503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informatiebeveiliging</w:t>
            </w:r>
          </w:p>
        </w:tc>
        <w:tc>
          <w:tcPr>
            <w:tcW w:w="2360" w:type="dxa"/>
          </w:tcPr>
          <w:p w14:paraId="445C9CDC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FFA6E54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77DDBFCD" w14:textId="77777777" w:rsidTr="00015D8B">
        <w:tc>
          <w:tcPr>
            <w:tcW w:w="3681" w:type="dxa"/>
          </w:tcPr>
          <w:p w14:paraId="572E0C80" w14:textId="77777777" w:rsidR="00B0503A" w:rsidRPr="00F17F19" w:rsidRDefault="00B0503A" w:rsidP="00B050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privacy van opdrachtgevers en cliënten</w:t>
            </w:r>
          </w:p>
        </w:tc>
        <w:tc>
          <w:tcPr>
            <w:tcW w:w="2360" w:type="dxa"/>
          </w:tcPr>
          <w:p w14:paraId="1CA27EA4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0E121E3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5CE027F8" w14:textId="77777777" w:rsidTr="00015D8B">
        <w:tc>
          <w:tcPr>
            <w:tcW w:w="3681" w:type="dxa"/>
          </w:tcPr>
          <w:p w14:paraId="7BE0743D" w14:textId="6396FF01" w:rsidR="00B0503A" w:rsidRPr="00F17F19" w:rsidRDefault="00B0503A" w:rsidP="00F16F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F19">
              <w:rPr>
                <w:rFonts w:ascii="Arial" w:hAnsi="Arial" w:cs="Arial"/>
              </w:rPr>
              <w:t>gebruik van medische apparatuur</w:t>
            </w:r>
            <w:r w:rsidR="00C90F48" w:rsidRPr="00F17F19">
              <w:rPr>
                <w:rFonts w:ascii="Arial" w:hAnsi="Arial" w:cs="Arial"/>
              </w:rPr>
              <w:t xml:space="preserve"> (indien van toepassing)</w:t>
            </w:r>
          </w:p>
        </w:tc>
        <w:tc>
          <w:tcPr>
            <w:tcW w:w="2360" w:type="dxa"/>
          </w:tcPr>
          <w:p w14:paraId="6CD8528D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1E3D7F2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6E1BD89B" w14:textId="77777777" w:rsidTr="00015D8B">
        <w:tc>
          <w:tcPr>
            <w:tcW w:w="3681" w:type="dxa"/>
          </w:tcPr>
          <w:p w14:paraId="1E6A32C2" w14:textId="1A63EF33" w:rsidR="00B0503A" w:rsidRPr="00F17F19" w:rsidRDefault="00C90F48" w:rsidP="00F16F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F19">
              <w:rPr>
                <w:rFonts w:ascii="Arial" w:hAnsi="Arial" w:cs="Arial"/>
              </w:rPr>
              <w:t>W</w:t>
            </w:r>
            <w:r w:rsidR="00B0503A" w:rsidRPr="00F17F19">
              <w:rPr>
                <w:rFonts w:ascii="Arial" w:hAnsi="Arial" w:cs="Arial"/>
              </w:rPr>
              <w:t>erkomgeving</w:t>
            </w:r>
            <w:r w:rsidRPr="00F17F19">
              <w:rPr>
                <w:rFonts w:ascii="Arial" w:hAnsi="Arial" w:cs="Arial"/>
              </w:rPr>
              <w:t xml:space="preserve"> (indien van toepassing)</w:t>
            </w:r>
          </w:p>
        </w:tc>
        <w:tc>
          <w:tcPr>
            <w:tcW w:w="2360" w:type="dxa"/>
          </w:tcPr>
          <w:p w14:paraId="6B29F1E6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331F1F3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2C4E0EE0" w14:textId="77777777" w:rsidTr="00015D8B">
        <w:tc>
          <w:tcPr>
            <w:tcW w:w="3681" w:type="dxa"/>
          </w:tcPr>
          <w:p w14:paraId="3D51B0A3" w14:textId="77777777" w:rsidR="00B0503A" w:rsidRPr="00F17F19" w:rsidRDefault="00B0503A" w:rsidP="00F16F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F19">
              <w:rPr>
                <w:rFonts w:ascii="Arial" w:hAnsi="Arial" w:cs="Arial"/>
              </w:rPr>
              <w:t>de geregistreerde incidenten en klachten in de afgelopen periode</w:t>
            </w:r>
          </w:p>
        </w:tc>
        <w:tc>
          <w:tcPr>
            <w:tcW w:w="2360" w:type="dxa"/>
          </w:tcPr>
          <w:p w14:paraId="01F240A6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5A6D534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6A600AA1" w14:textId="77777777" w:rsidTr="00015D8B">
        <w:tc>
          <w:tcPr>
            <w:tcW w:w="3681" w:type="dxa"/>
          </w:tcPr>
          <w:p w14:paraId="499D6FD5" w14:textId="77777777" w:rsidR="00B0503A" w:rsidRPr="00F17F19" w:rsidRDefault="00B0503A" w:rsidP="00F16F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F19">
              <w:rPr>
                <w:rFonts w:ascii="Arial" w:hAnsi="Arial" w:cs="Arial"/>
              </w:rPr>
              <w:t>eigen veiligheid</w:t>
            </w:r>
          </w:p>
        </w:tc>
        <w:tc>
          <w:tcPr>
            <w:tcW w:w="2360" w:type="dxa"/>
          </w:tcPr>
          <w:p w14:paraId="37D80AA8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61DA56C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63071538" w14:textId="77777777" w:rsidTr="00015D8B">
        <w:tc>
          <w:tcPr>
            <w:tcW w:w="3681" w:type="dxa"/>
          </w:tcPr>
          <w:p w14:paraId="0184BFFF" w14:textId="77777777" w:rsidR="00B0503A" w:rsidRPr="00F17F19" w:rsidRDefault="00B0503A" w:rsidP="00F16F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F19">
              <w:rPr>
                <w:rFonts w:ascii="Arial" w:hAnsi="Arial" w:cs="Arial"/>
              </w:rPr>
              <w:t>benodigde verzekeringen</w:t>
            </w:r>
          </w:p>
        </w:tc>
        <w:tc>
          <w:tcPr>
            <w:tcW w:w="2360" w:type="dxa"/>
          </w:tcPr>
          <w:p w14:paraId="5CC656A0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FF632C9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0B552B27" w14:textId="77777777" w:rsidTr="00015D8B">
        <w:tc>
          <w:tcPr>
            <w:tcW w:w="3681" w:type="dxa"/>
          </w:tcPr>
          <w:p w14:paraId="51366484" w14:textId="77777777" w:rsidR="00B0503A" w:rsidRPr="00F17F19" w:rsidRDefault="00B0503A" w:rsidP="00F16F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F19">
              <w:rPr>
                <w:rFonts w:ascii="Arial" w:hAnsi="Arial" w:cs="Arial"/>
              </w:rPr>
              <w:t>opdrachtgeverschap aan derden</w:t>
            </w:r>
          </w:p>
          <w:p w14:paraId="21C5FB22" w14:textId="4022F3A5" w:rsidR="004C2DCD" w:rsidRPr="00F17F19" w:rsidRDefault="004C2DCD" w:rsidP="004C2DC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60" w:type="dxa"/>
          </w:tcPr>
          <w:p w14:paraId="43400F82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B9FC4FF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DCD" w:rsidRPr="00F17F19" w14:paraId="41EBBDF0" w14:textId="77777777" w:rsidTr="00015D8B">
        <w:tc>
          <w:tcPr>
            <w:tcW w:w="3681" w:type="dxa"/>
          </w:tcPr>
          <w:p w14:paraId="4AEF7756" w14:textId="28B3523F" w:rsidR="004C2DCD" w:rsidRPr="00F17F19" w:rsidRDefault="004C2DCD" w:rsidP="00F16FD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17F19">
              <w:rPr>
                <w:rFonts w:ascii="Arial" w:hAnsi="Arial" w:cs="Arial"/>
              </w:rPr>
              <w:t>veilige opslag dossiers</w:t>
            </w:r>
            <w:r w:rsidR="00675457" w:rsidRPr="00F17F19">
              <w:rPr>
                <w:rFonts w:ascii="Arial" w:hAnsi="Arial" w:cs="Arial"/>
              </w:rPr>
              <w:t xml:space="preserve"> (zowel fysiek als digitaal)</w:t>
            </w:r>
          </w:p>
        </w:tc>
        <w:tc>
          <w:tcPr>
            <w:tcW w:w="2360" w:type="dxa"/>
          </w:tcPr>
          <w:p w14:paraId="5FC1F442" w14:textId="77777777" w:rsidR="004C2DCD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EC475E6" w14:textId="77777777" w:rsidR="004C2DCD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539B4" w14:textId="77777777" w:rsidR="00086ED1" w:rsidRPr="00F17F19" w:rsidRDefault="00086ED1" w:rsidP="00086ED1">
      <w:pPr>
        <w:rPr>
          <w:rFonts w:ascii="Arial" w:hAnsi="Arial" w:cs="Arial"/>
          <w:sz w:val="20"/>
          <w:szCs w:val="20"/>
        </w:rPr>
      </w:pPr>
    </w:p>
    <w:p w14:paraId="0F63939F" w14:textId="77777777" w:rsidR="00086ED1" w:rsidRPr="00F17F19" w:rsidRDefault="00086ED1" w:rsidP="00086E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086ED1" w:rsidRPr="00F17F19" w14:paraId="32A48B4C" w14:textId="77777777" w:rsidTr="00BE3809">
        <w:tc>
          <w:tcPr>
            <w:tcW w:w="3681" w:type="dxa"/>
          </w:tcPr>
          <w:p w14:paraId="7A22FD72" w14:textId="77777777" w:rsidR="00086ED1" w:rsidRPr="00F17F19" w:rsidRDefault="00086ED1" w:rsidP="00021DEC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b/>
              </w:rPr>
              <w:t xml:space="preserve">Risico’s als </w:t>
            </w:r>
            <w:r w:rsidRPr="00F17F19">
              <w:rPr>
                <w:rFonts w:ascii="Arial" w:hAnsi="Arial" w:cs="Arial"/>
                <w:b/>
                <w:u w:val="single"/>
              </w:rPr>
              <w:t>ondernemer</w:t>
            </w:r>
          </w:p>
        </w:tc>
        <w:tc>
          <w:tcPr>
            <w:tcW w:w="2360" w:type="dxa"/>
          </w:tcPr>
          <w:p w14:paraId="2B61F195" w14:textId="21870E87" w:rsidR="00086ED1" w:rsidRPr="00F17F19" w:rsidRDefault="004C2DCD" w:rsidP="00021DEC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Vragen 2.3, 2.4, 2.5</w:t>
            </w:r>
          </w:p>
          <w:p w14:paraId="677D9BA5" w14:textId="77777777" w:rsidR="00B0503A" w:rsidRPr="00F17F19" w:rsidRDefault="00B0503A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8C903D3" w14:textId="77777777" w:rsidR="00086ED1" w:rsidRPr="00F17F19" w:rsidRDefault="00086ED1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39FCE9D9" w14:textId="77777777" w:rsidTr="00BE3809">
        <w:tc>
          <w:tcPr>
            <w:tcW w:w="3681" w:type="dxa"/>
          </w:tcPr>
          <w:p w14:paraId="6D80ADAF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7C9412EC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Maatregel (en)</w:t>
            </w:r>
          </w:p>
        </w:tc>
        <w:tc>
          <w:tcPr>
            <w:tcW w:w="3021" w:type="dxa"/>
          </w:tcPr>
          <w:p w14:paraId="57A6EDC8" w14:textId="77777777" w:rsidR="00B0503A" w:rsidRPr="00F17F19" w:rsidRDefault="00AC5047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Evaluatie risico’s als ondernemer en eventuele bijstelling </w:t>
            </w:r>
          </w:p>
        </w:tc>
      </w:tr>
      <w:tr w:rsidR="00B0503A" w:rsidRPr="00F17F19" w14:paraId="5FFB7DA3" w14:textId="77777777" w:rsidTr="00BE3809">
        <w:tc>
          <w:tcPr>
            <w:tcW w:w="3681" w:type="dxa"/>
          </w:tcPr>
          <w:p w14:paraId="36A3FBA8" w14:textId="77777777" w:rsidR="00B0503A" w:rsidRPr="00F17F19" w:rsidRDefault="00B0503A" w:rsidP="00B0503A">
            <w:pPr>
              <w:rPr>
                <w:rFonts w:ascii="Arial" w:hAnsi="Arial" w:cs="Arial"/>
                <w:b/>
              </w:rPr>
            </w:pPr>
            <w:r w:rsidRPr="00F17F19">
              <w:rPr>
                <w:rFonts w:ascii="Arial" w:hAnsi="Arial" w:cs="Arial"/>
                <w:b/>
              </w:rPr>
              <w:t xml:space="preserve">3 van de 4 beantwoorden </w:t>
            </w:r>
          </w:p>
          <w:p w14:paraId="4BFA1CFE" w14:textId="77777777" w:rsidR="00B0503A" w:rsidRPr="00F17F19" w:rsidRDefault="00B0503A" w:rsidP="00B0503A">
            <w:pPr>
              <w:rPr>
                <w:rFonts w:ascii="Arial" w:hAnsi="Arial" w:cs="Arial"/>
                <w:b/>
              </w:rPr>
            </w:pPr>
          </w:p>
        </w:tc>
        <w:tc>
          <w:tcPr>
            <w:tcW w:w="2360" w:type="dxa"/>
          </w:tcPr>
          <w:p w14:paraId="5537289E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1E2844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1A42273B" w14:textId="77777777" w:rsidTr="00BE3809">
        <w:tc>
          <w:tcPr>
            <w:tcW w:w="3681" w:type="dxa"/>
          </w:tcPr>
          <w:p w14:paraId="4E0FB440" w14:textId="77777777" w:rsidR="00B0503A" w:rsidRPr="00F17F19" w:rsidRDefault="00B0503A" w:rsidP="00B050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investeringen</w:t>
            </w:r>
          </w:p>
        </w:tc>
        <w:tc>
          <w:tcPr>
            <w:tcW w:w="2360" w:type="dxa"/>
          </w:tcPr>
          <w:p w14:paraId="4B82D384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4F947BE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490183FD" w14:textId="77777777" w:rsidTr="00BE3809">
        <w:tc>
          <w:tcPr>
            <w:tcW w:w="3681" w:type="dxa"/>
          </w:tcPr>
          <w:p w14:paraId="76E7C8CA" w14:textId="77777777" w:rsidR="00B0503A" w:rsidRPr="00F17F19" w:rsidRDefault="00B0503A" w:rsidP="00B050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uitblijven van betalingen door opdrachtgevers</w:t>
            </w:r>
          </w:p>
        </w:tc>
        <w:tc>
          <w:tcPr>
            <w:tcW w:w="2360" w:type="dxa"/>
          </w:tcPr>
          <w:p w14:paraId="350EDCBA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636A26A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55CFBEF4" w14:textId="77777777" w:rsidTr="00BE3809">
        <w:tc>
          <w:tcPr>
            <w:tcW w:w="3681" w:type="dxa"/>
          </w:tcPr>
          <w:p w14:paraId="5A3165B0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ziekte</w:t>
            </w:r>
          </w:p>
        </w:tc>
        <w:tc>
          <w:tcPr>
            <w:tcW w:w="2360" w:type="dxa"/>
          </w:tcPr>
          <w:p w14:paraId="3416F68B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FFCF1A8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70871E55" w14:textId="77777777" w:rsidTr="00BE3809">
        <w:tc>
          <w:tcPr>
            <w:tcW w:w="3681" w:type="dxa"/>
          </w:tcPr>
          <w:p w14:paraId="1DDD7979" w14:textId="77777777" w:rsidR="00B0503A" w:rsidRPr="00F17F19" w:rsidRDefault="00B0503A" w:rsidP="00B050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in gebreke blijven ten opzichte van opdrachtgevers</w:t>
            </w:r>
          </w:p>
        </w:tc>
        <w:tc>
          <w:tcPr>
            <w:tcW w:w="2360" w:type="dxa"/>
          </w:tcPr>
          <w:p w14:paraId="5489E0D6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8834F54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30EFD529" w14:textId="77777777" w:rsidTr="00BE3809">
        <w:tc>
          <w:tcPr>
            <w:tcW w:w="3681" w:type="dxa"/>
          </w:tcPr>
          <w:p w14:paraId="0AA39466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4080C7B9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77AE6AA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D151B8" w14:textId="77777777" w:rsidR="00086ED1" w:rsidRPr="00F17F19" w:rsidRDefault="00086ED1" w:rsidP="00086ED1">
      <w:pPr>
        <w:rPr>
          <w:rFonts w:ascii="Arial" w:hAnsi="Arial" w:cs="Arial"/>
          <w:sz w:val="20"/>
          <w:szCs w:val="20"/>
        </w:rPr>
      </w:pPr>
    </w:p>
    <w:p w14:paraId="2838F928" w14:textId="4D30A801" w:rsidR="00F17F19" w:rsidRDefault="00F17F19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AA0940" w14:textId="77777777" w:rsidR="00086ED1" w:rsidRPr="00F17F19" w:rsidRDefault="00086ED1" w:rsidP="00086E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086ED1" w:rsidRPr="00F17F19" w14:paraId="0C329C18" w14:textId="77777777" w:rsidTr="00BE3809">
        <w:tc>
          <w:tcPr>
            <w:tcW w:w="3681" w:type="dxa"/>
          </w:tcPr>
          <w:p w14:paraId="2CBB2A01" w14:textId="424657F7" w:rsidR="00086ED1" w:rsidRPr="00F17F19" w:rsidRDefault="00A6689B" w:rsidP="00021DEC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b/>
              </w:rPr>
              <w:t xml:space="preserve">Risico’s </w:t>
            </w:r>
            <w:r w:rsidRPr="00F17F19">
              <w:rPr>
                <w:rFonts w:ascii="Arial" w:hAnsi="Arial" w:cs="Arial"/>
                <w:b/>
                <w:u w:val="single"/>
              </w:rPr>
              <w:t>algemeen</w:t>
            </w:r>
            <w:r w:rsidRPr="00F17F1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75457" w:rsidRPr="00F17F19">
              <w:rPr>
                <w:rFonts w:ascii="Arial" w:hAnsi="Arial" w:cs="Arial"/>
                <w:sz w:val="20"/>
                <w:szCs w:val="20"/>
                <w:u w:val="single"/>
              </w:rPr>
              <w:t>(geef aan wat van toepassing is)</w:t>
            </w:r>
          </w:p>
        </w:tc>
        <w:tc>
          <w:tcPr>
            <w:tcW w:w="2360" w:type="dxa"/>
          </w:tcPr>
          <w:p w14:paraId="2347443A" w14:textId="1B1DC338" w:rsidR="00086ED1" w:rsidRPr="00F17F19" w:rsidRDefault="00B0503A" w:rsidP="00021DEC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Vraag </w:t>
            </w:r>
            <w:r w:rsidR="00675457" w:rsidRPr="00F17F19">
              <w:rPr>
                <w:rFonts w:ascii="Arial" w:hAnsi="Arial" w:cs="Arial"/>
                <w:sz w:val="20"/>
                <w:szCs w:val="20"/>
              </w:rPr>
              <w:t>2.11</w:t>
            </w:r>
          </w:p>
          <w:p w14:paraId="00113313" w14:textId="77777777" w:rsidR="00B0503A" w:rsidRPr="00F17F19" w:rsidRDefault="00B0503A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EE116C0" w14:textId="77777777" w:rsidR="00086ED1" w:rsidRPr="00F17F19" w:rsidRDefault="00086ED1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6D1EE97F" w14:textId="77777777" w:rsidTr="00BE3809">
        <w:tc>
          <w:tcPr>
            <w:tcW w:w="3681" w:type="dxa"/>
          </w:tcPr>
          <w:p w14:paraId="0C9B0BC1" w14:textId="2869C4F9" w:rsidR="00B0503A" w:rsidRPr="00F17F19" w:rsidRDefault="00675457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Assessor kan ook over risico’s vragen stellen waar geen maatregelen op zijn genomen. </w:t>
            </w:r>
          </w:p>
        </w:tc>
        <w:tc>
          <w:tcPr>
            <w:tcW w:w="2360" w:type="dxa"/>
          </w:tcPr>
          <w:p w14:paraId="331EA615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Maatregel (en)</w:t>
            </w:r>
          </w:p>
        </w:tc>
        <w:tc>
          <w:tcPr>
            <w:tcW w:w="3021" w:type="dxa"/>
          </w:tcPr>
          <w:p w14:paraId="39D64B98" w14:textId="77777777" w:rsidR="00B0503A" w:rsidRPr="00F17F19" w:rsidRDefault="00AC5047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Evaluatie algemene risico’s en eventuele bijstelling </w:t>
            </w:r>
          </w:p>
        </w:tc>
      </w:tr>
      <w:tr w:rsidR="00B0503A" w:rsidRPr="00F17F19" w14:paraId="4B03551A" w14:textId="77777777" w:rsidTr="00BE3809">
        <w:tc>
          <w:tcPr>
            <w:tcW w:w="3681" w:type="dxa"/>
          </w:tcPr>
          <w:p w14:paraId="0B56A9E1" w14:textId="77777777" w:rsidR="00B0503A" w:rsidRPr="00F17F19" w:rsidRDefault="00B0503A" w:rsidP="006754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dxa"/>
          </w:tcPr>
          <w:p w14:paraId="16BFCD72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7394470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744E47E6" w14:textId="77777777" w:rsidTr="00BE3809">
        <w:tc>
          <w:tcPr>
            <w:tcW w:w="3681" w:type="dxa"/>
          </w:tcPr>
          <w:p w14:paraId="59E4AD2C" w14:textId="77777777" w:rsidR="00B0503A" w:rsidRPr="00F17F19" w:rsidRDefault="00B0503A" w:rsidP="00B050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gebruik van medische apparatuur</w:t>
            </w:r>
          </w:p>
        </w:tc>
        <w:tc>
          <w:tcPr>
            <w:tcW w:w="2360" w:type="dxa"/>
          </w:tcPr>
          <w:p w14:paraId="34D44BF3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F727062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797952ED" w14:textId="77777777" w:rsidTr="00BE3809">
        <w:tc>
          <w:tcPr>
            <w:tcW w:w="3681" w:type="dxa"/>
          </w:tcPr>
          <w:p w14:paraId="7A293CC2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werkomgeving</w:t>
            </w:r>
          </w:p>
        </w:tc>
        <w:tc>
          <w:tcPr>
            <w:tcW w:w="2360" w:type="dxa"/>
          </w:tcPr>
          <w:p w14:paraId="1B0CE892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942F9E3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4AC7E86C" w14:textId="77777777" w:rsidTr="00BE3809">
        <w:tc>
          <w:tcPr>
            <w:tcW w:w="3681" w:type="dxa"/>
          </w:tcPr>
          <w:p w14:paraId="3E6F49A8" w14:textId="77777777" w:rsidR="00B0503A" w:rsidRPr="00F17F19" w:rsidRDefault="00B0503A" w:rsidP="00B050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de geregistreerde incidenten en klachten in de afgelopen periode</w:t>
            </w:r>
          </w:p>
        </w:tc>
        <w:tc>
          <w:tcPr>
            <w:tcW w:w="2360" w:type="dxa"/>
          </w:tcPr>
          <w:p w14:paraId="4E6979BD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F701AFB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1B071B84" w14:textId="77777777" w:rsidTr="00BE3809">
        <w:tc>
          <w:tcPr>
            <w:tcW w:w="3681" w:type="dxa"/>
          </w:tcPr>
          <w:p w14:paraId="722C5DE2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eigen veiligheid</w:t>
            </w:r>
          </w:p>
        </w:tc>
        <w:tc>
          <w:tcPr>
            <w:tcW w:w="2360" w:type="dxa"/>
          </w:tcPr>
          <w:p w14:paraId="2B1AA176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7B0F72C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64FC3576" w14:textId="77777777" w:rsidTr="00BE3809">
        <w:tc>
          <w:tcPr>
            <w:tcW w:w="3681" w:type="dxa"/>
          </w:tcPr>
          <w:p w14:paraId="7AB76A32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benodigde verzekeringen</w:t>
            </w:r>
          </w:p>
        </w:tc>
        <w:tc>
          <w:tcPr>
            <w:tcW w:w="2360" w:type="dxa"/>
          </w:tcPr>
          <w:p w14:paraId="6971F8CC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4629508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32B427A4" w14:textId="77777777" w:rsidTr="00BE3809">
        <w:tc>
          <w:tcPr>
            <w:tcW w:w="3681" w:type="dxa"/>
          </w:tcPr>
          <w:p w14:paraId="3A9BDCBD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</w:rPr>
              <w:t>opdrachtgeverschap aan derden</w:t>
            </w:r>
          </w:p>
        </w:tc>
        <w:tc>
          <w:tcPr>
            <w:tcW w:w="2360" w:type="dxa"/>
          </w:tcPr>
          <w:p w14:paraId="08701595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EF89D37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03A" w:rsidRPr="00F17F19" w14:paraId="0D0426CD" w14:textId="77777777" w:rsidTr="00BE3809">
        <w:tc>
          <w:tcPr>
            <w:tcW w:w="3681" w:type="dxa"/>
          </w:tcPr>
          <w:p w14:paraId="44617E31" w14:textId="3F5A9BAF" w:rsidR="00B0503A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investeringen</w:t>
            </w:r>
          </w:p>
        </w:tc>
        <w:tc>
          <w:tcPr>
            <w:tcW w:w="2360" w:type="dxa"/>
          </w:tcPr>
          <w:p w14:paraId="6B32FFCE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E8C7228" w14:textId="77777777" w:rsidR="00B0503A" w:rsidRPr="00F17F19" w:rsidRDefault="00B0503A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DCD" w:rsidRPr="00F17F19" w14:paraId="25B1AD54" w14:textId="77777777" w:rsidTr="00BE3809">
        <w:tc>
          <w:tcPr>
            <w:tcW w:w="3681" w:type="dxa"/>
          </w:tcPr>
          <w:p w14:paraId="7F644974" w14:textId="634F6D91" w:rsidR="004C2DCD" w:rsidRPr="00F17F19" w:rsidRDefault="00675457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Uitblijven betalingen</w:t>
            </w:r>
          </w:p>
        </w:tc>
        <w:tc>
          <w:tcPr>
            <w:tcW w:w="2360" w:type="dxa"/>
          </w:tcPr>
          <w:p w14:paraId="4562F342" w14:textId="77777777" w:rsidR="004C2DCD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01AF83B" w14:textId="77777777" w:rsidR="004C2DCD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DCD" w:rsidRPr="00F17F19" w14:paraId="167D83DF" w14:textId="77777777" w:rsidTr="00BE3809">
        <w:tc>
          <w:tcPr>
            <w:tcW w:w="3681" w:type="dxa"/>
          </w:tcPr>
          <w:p w14:paraId="56AA6938" w14:textId="49C6840E" w:rsidR="004C2DCD" w:rsidRPr="00F17F19" w:rsidRDefault="00675457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Ziekte </w:t>
            </w:r>
          </w:p>
        </w:tc>
        <w:tc>
          <w:tcPr>
            <w:tcW w:w="2360" w:type="dxa"/>
          </w:tcPr>
          <w:p w14:paraId="62935DA3" w14:textId="77777777" w:rsidR="004C2DCD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A7C1D51" w14:textId="77777777" w:rsidR="004C2DCD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DCD" w:rsidRPr="00F17F19" w14:paraId="12BB4F30" w14:textId="77777777" w:rsidTr="00BE3809">
        <w:tc>
          <w:tcPr>
            <w:tcW w:w="3681" w:type="dxa"/>
          </w:tcPr>
          <w:p w14:paraId="74395C67" w14:textId="30EB8636" w:rsidR="004C2DCD" w:rsidRPr="00F17F19" w:rsidRDefault="00675457" w:rsidP="00B0503A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In gebreke blijven t.o.v. opdrachtgevers</w:t>
            </w:r>
          </w:p>
        </w:tc>
        <w:tc>
          <w:tcPr>
            <w:tcW w:w="2360" w:type="dxa"/>
          </w:tcPr>
          <w:p w14:paraId="579AD4F3" w14:textId="77777777" w:rsidR="004C2DCD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9E86017" w14:textId="77777777" w:rsidR="004C2DCD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DCD" w:rsidRPr="00F17F19" w14:paraId="2E86AE99" w14:textId="77777777" w:rsidTr="00BE3809">
        <w:tc>
          <w:tcPr>
            <w:tcW w:w="3681" w:type="dxa"/>
          </w:tcPr>
          <w:p w14:paraId="209462D7" w14:textId="77777777" w:rsidR="004C2DCD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77A0A499" w14:textId="77777777" w:rsidR="004C2DCD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8D78142" w14:textId="77777777" w:rsidR="004C2DCD" w:rsidRPr="00F17F19" w:rsidRDefault="004C2DCD" w:rsidP="00B05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5137C6" w14:textId="77777777" w:rsidR="00086ED1" w:rsidRPr="00F17F19" w:rsidRDefault="00086ED1" w:rsidP="00086ED1">
      <w:pPr>
        <w:rPr>
          <w:rFonts w:ascii="Arial" w:hAnsi="Arial" w:cs="Arial"/>
          <w:sz w:val="20"/>
          <w:szCs w:val="20"/>
        </w:rPr>
      </w:pPr>
    </w:p>
    <w:p w14:paraId="0DD594B4" w14:textId="77777777" w:rsidR="000F6071" w:rsidRPr="00F17F19" w:rsidRDefault="000F6071" w:rsidP="00086E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0F6071" w:rsidRPr="00F17F19" w14:paraId="0C9B977B" w14:textId="77777777" w:rsidTr="00BE3809">
        <w:tc>
          <w:tcPr>
            <w:tcW w:w="3681" w:type="dxa"/>
          </w:tcPr>
          <w:p w14:paraId="55B674E9" w14:textId="77777777" w:rsidR="000F6071" w:rsidRPr="00F17F19" w:rsidRDefault="00BE3809" w:rsidP="00021DEC">
            <w:pPr>
              <w:rPr>
                <w:rFonts w:ascii="Arial" w:hAnsi="Arial" w:cs="Arial"/>
                <w:b/>
              </w:rPr>
            </w:pPr>
            <w:r w:rsidRPr="00F17F19">
              <w:rPr>
                <w:rFonts w:ascii="Arial" w:hAnsi="Arial" w:cs="Arial"/>
                <w:b/>
              </w:rPr>
              <w:t>Kansen</w:t>
            </w:r>
          </w:p>
          <w:p w14:paraId="53AFFF56" w14:textId="77777777" w:rsidR="00BE3809" w:rsidRPr="00F17F19" w:rsidRDefault="00BE3809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2BFDCAE3" w14:textId="77777777" w:rsidR="000F6071" w:rsidRPr="00F17F19" w:rsidRDefault="000F6071" w:rsidP="00675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25D33DE" w14:textId="77777777" w:rsidR="000F6071" w:rsidRPr="00F17F19" w:rsidRDefault="000F6071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071" w:rsidRPr="00F17F19" w14:paraId="599E62BF" w14:textId="77777777" w:rsidTr="00BE3809">
        <w:tc>
          <w:tcPr>
            <w:tcW w:w="3681" w:type="dxa"/>
          </w:tcPr>
          <w:p w14:paraId="480EF644" w14:textId="7AB4B4E1" w:rsidR="000F6071" w:rsidRPr="00F17F19" w:rsidRDefault="00675457" w:rsidP="00021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F19">
              <w:rPr>
                <w:rFonts w:ascii="Arial" w:hAnsi="Arial" w:cs="Arial"/>
                <w:b/>
                <w:bCs/>
                <w:sz w:val="20"/>
                <w:szCs w:val="20"/>
              </w:rPr>
              <w:t>Niet verplicht!</w:t>
            </w:r>
          </w:p>
        </w:tc>
        <w:tc>
          <w:tcPr>
            <w:tcW w:w="2360" w:type="dxa"/>
          </w:tcPr>
          <w:p w14:paraId="010A6B78" w14:textId="5DDB2852" w:rsidR="000F6071" w:rsidRPr="00F17F19" w:rsidRDefault="000F6071" w:rsidP="00021DEC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>Maatregel (en)</w:t>
            </w:r>
            <w:r w:rsidR="00675457" w:rsidRPr="00F17F19">
              <w:rPr>
                <w:rFonts w:ascii="Arial" w:hAnsi="Arial" w:cs="Arial"/>
                <w:sz w:val="20"/>
                <w:szCs w:val="20"/>
              </w:rPr>
              <w:t>/acties</w:t>
            </w:r>
          </w:p>
        </w:tc>
        <w:tc>
          <w:tcPr>
            <w:tcW w:w="3021" w:type="dxa"/>
          </w:tcPr>
          <w:p w14:paraId="07C98921" w14:textId="77777777" w:rsidR="000F6071" w:rsidRPr="00F17F19" w:rsidRDefault="00AC5047" w:rsidP="00021DEC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Evaluatie kansen en eventuele bijstelling </w:t>
            </w:r>
          </w:p>
        </w:tc>
      </w:tr>
      <w:tr w:rsidR="00BE3809" w:rsidRPr="00F17F19" w14:paraId="008DBFEB" w14:textId="77777777" w:rsidTr="00BE3809">
        <w:tc>
          <w:tcPr>
            <w:tcW w:w="3681" w:type="dxa"/>
          </w:tcPr>
          <w:p w14:paraId="2C3F21BA" w14:textId="728D6529" w:rsidR="00BE3809" w:rsidRPr="00F17F19" w:rsidRDefault="00675457" w:rsidP="00021DEC">
            <w:pPr>
              <w:rPr>
                <w:rFonts w:ascii="Arial" w:hAnsi="Arial" w:cs="Arial"/>
                <w:sz w:val="20"/>
                <w:szCs w:val="20"/>
              </w:rPr>
            </w:pPr>
            <w:r w:rsidRPr="00F17F19">
              <w:rPr>
                <w:rFonts w:ascii="Arial" w:hAnsi="Arial" w:cs="Arial"/>
                <w:sz w:val="20"/>
                <w:szCs w:val="20"/>
              </w:rPr>
              <w:t xml:space="preserve">Welke kansen ziet u als zorgverlener of ondernemer? </w:t>
            </w:r>
          </w:p>
        </w:tc>
        <w:tc>
          <w:tcPr>
            <w:tcW w:w="2360" w:type="dxa"/>
          </w:tcPr>
          <w:p w14:paraId="0CFDA0C2" w14:textId="77777777" w:rsidR="00BE3809" w:rsidRPr="00F17F19" w:rsidRDefault="00BE3809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0CF130" w14:textId="77777777" w:rsidR="00BE3809" w:rsidRPr="00F17F19" w:rsidRDefault="00BE3809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809" w:rsidRPr="00F17F19" w14:paraId="14A70814" w14:textId="77777777" w:rsidTr="00BE3809">
        <w:tc>
          <w:tcPr>
            <w:tcW w:w="3681" w:type="dxa"/>
          </w:tcPr>
          <w:p w14:paraId="5908490D" w14:textId="77777777" w:rsidR="00BE3809" w:rsidRPr="00F17F19" w:rsidRDefault="00BE3809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2DE757C9" w14:textId="77777777" w:rsidR="00BE3809" w:rsidRPr="00F17F19" w:rsidRDefault="00BE3809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F1F73B7" w14:textId="77777777" w:rsidR="00BE3809" w:rsidRPr="00F17F19" w:rsidRDefault="00BE3809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809" w:rsidRPr="00F17F19" w14:paraId="665748D0" w14:textId="77777777" w:rsidTr="00BE3809">
        <w:tc>
          <w:tcPr>
            <w:tcW w:w="3681" w:type="dxa"/>
          </w:tcPr>
          <w:p w14:paraId="66ED9D83" w14:textId="77777777" w:rsidR="00BE3809" w:rsidRPr="00F17F19" w:rsidRDefault="00BE3809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44C097E9" w14:textId="77777777" w:rsidR="00BE3809" w:rsidRPr="00F17F19" w:rsidRDefault="00BE3809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B90A002" w14:textId="77777777" w:rsidR="00BE3809" w:rsidRPr="00F17F19" w:rsidRDefault="00BE3809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809" w:rsidRPr="00F17F19" w14:paraId="44727F26" w14:textId="77777777" w:rsidTr="00BE3809">
        <w:tc>
          <w:tcPr>
            <w:tcW w:w="3681" w:type="dxa"/>
          </w:tcPr>
          <w:p w14:paraId="3D913678" w14:textId="77777777" w:rsidR="00BE3809" w:rsidRPr="00F17F19" w:rsidRDefault="00BE3809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06E36A72" w14:textId="77777777" w:rsidR="00BE3809" w:rsidRPr="00F17F19" w:rsidRDefault="00BE3809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D774A84" w14:textId="77777777" w:rsidR="00BE3809" w:rsidRPr="00F17F19" w:rsidRDefault="00BE3809" w:rsidP="00021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49C6F" w14:textId="77777777" w:rsidR="000F6071" w:rsidRPr="00F17F19" w:rsidRDefault="000F6071" w:rsidP="00086ED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F6071" w:rsidRPr="00F17F19" w:rsidSect="00B85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95D70" w14:textId="77777777" w:rsidR="00AC5047" w:rsidRDefault="00AC5047" w:rsidP="00AC5047">
      <w:r>
        <w:separator/>
      </w:r>
    </w:p>
  </w:endnote>
  <w:endnote w:type="continuationSeparator" w:id="0">
    <w:p w14:paraId="68552AF0" w14:textId="77777777" w:rsidR="00AC5047" w:rsidRDefault="00AC5047" w:rsidP="00AC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6C400" w14:textId="77777777" w:rsidR="00F17F19" w:rsidRDefault="00F17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245457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FB605" w14:textId="77777777" w:rsidR="00F63029" w:rsidRPr="00F17F19" w:rsidRDefault="00F63029">
            <w:pPr>
              <w:pStyle w:val="Footer"/>
              <w:jc w:val="right"/>
              <w:rPr>
                <w:rFonts w:ascii="Arial" w:hAnsi="Arial" w:cs="Arial"/>
              </w:rPr>
            </w:pPr>
            <w:r w:rsidRPr="00F17F19">
              <w:rPr>
                <w:rFonts w:ascii="Arial" w:hAnsi="Arial" w:cs="Arial"/>
              </w:rPr>
              <w:t xml:space="preserve">Page </w:t>
            </w:r>
            <w:r w:rsidRPr="00F17F1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17F19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17F1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17F19">
              <w:rPr>
                <w:rFonts w:ascii="Arial" w:hAnsi="Arial" w:cs="Arial"/>
                <w:b/>
                <w:bCs/>
                <w:noProof/>
              </w:rPr>
              <w:t>2</w:t>
            </w:r>
            <w:r w:rsidRPr="00F17F1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17F19">
              <w:rPr>
                <w:rFonts w:ascii="Arial" w:hAnsi="Arial" w:cs="Arial"/>
              </w:rPr>
              <w:t xml:space="preserve"> of </w:t>
            </w:r>
            <w:r w:rsidRPr="00F17F1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17F19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17F1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17F19">
              <w:rPr>
                <w:rFonts w:ascii="Arial" w:hAnsi="Arial" w:cs="Arial"/>
                <w:b/>
                <w:bCs/>
                <w:noProof/>
              </w:rPr>
              <w:t>2</w:t>
            </w:r>
            <w:r w:rsidRPr="00F17F1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46AF44" w14:textId="7D8FBB83" w:rsidR="00F63029" w:rsidRPr="00F17F19" w:rsidRDefault="00F63029" w:rsidP="00F63029">
    <w:pPr>
      <w:pStyle w:val="Footer"/>
      <w:rPr>
        <w:rFonts w:ascii="Arial" w:hAnsi="Arial" w:cs="Arial"/>
      </w:rPr>
    </w:pPr>
    <w:r w:rsidRPr="00F17F19">
      <w:rPr>
        <w:rFonts w:ascii="Arial" w:hAnsi="Arial" w:cs="Arial"/>
      </w:rPr>
      <w:t xml:space="preserve">Matrix doelen en risico’s versie </w:t>
    </w:r>
    <w:r w:rsidR="00675457" w:rsidRPr="00F17F19">
      <w:rPr>
        <w:rFonts w:ascii="Arial" w:hAnsi="Arial" w:cs="Arial"/>
      </w:rPr>
      <w:t>09-02-2021</w:t>
    </w:r>
  </w:p>
  <w:p w14:paraId="75BE882F" w14:textId="34DD5E8A" w:rsidR="00F63029" w:rsidRPr="00F17F19" w:rsidRDefault="00F63029" w:rsidP="00F63029">
    <w:pPr>
      <w:pStyle w:val="Footer"/>
      <w:rPr>
        <w:rFonts w:ascii="Arial" w:hAnsi="Arial" w:cs="Arial"/>
        <w:lang w:val="en-GB"/>
      </w:rPr>
    </w:pPr>
    <w:r w:rsidRPr="00F17F19">
      <w:rPr>
        <w:rFonts w:ascii="Arial" w:hAnsi="Arial" w:cs="Arial"/>
        <w:lang w:val="en-GB"/>
      </w:rPr>
      <w:t>© DNV Business Assurance B.V.</w:t>
    </w:r>
  </w:p>
  <w:p w14:paraId="297B7407" w14:textId="77777777" w:rsidR="00B45651" w:rsidRPr="00F17F19" w:rsidRDefault="00B45651">
    <w:pPr>
      <w:pStyle w:val="Footer"/>
      <w:rPr>
        <w:rFonts w:ascii="Arial" w:hAnsi="Arial" w:cs="Arial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0F8FC" w14:textId="77777777" w:rsidR="00F17F19" w:rsidRDefault="00F17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2410A" w14:textId="77777777" w:rsidR="00AC5047" w:rsidRDefault="00AC5047" w:rsidP="00AC5047">
      <w:r>
        <w:separator/>
      </w:r>
    </w:p>
  </w:footnote>
  <w:footnote w:type="continuationSeparator" w:id="0">
    <w:p w14:paraId="60C74B6B" w14:textId="77777777" w:rsidR="00AC5047" w:rsidRDefault="00AC5047" w:rsidP="00AC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821A3" w14:textId="77777777" w:rsidR="00F17F19" w:rsidRDefault="00F17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AE74" w14:textId="44482BBB" w:rsidR="00B45651" w:rsidRDefault="00B45651">
    <w:pPr>
      <w:pStyle w:val="Header"/>
    </w:pPr>
  </w:p>
  <w:p w14:paraId="51967520" w14:textId="5ABCEE50" w:rsidR="00B45651" w:rsidRDefault="00F17F19">
    <w:pPr>
      <w:pStyle w:val="Header"/>
    </w:pPr>
    <w:bookmarkStart w:id="1" w:name="_Hlk90883890"/>
    <w:r>
      <w:rPr>
        <w:noProof/>
      </w:rPr>
      <w:drawing>
        <wp:inline distT="0" distB="0" distL="0" distR="0" wp14:anchorId="62634281" wp14:editId="59D4FB63">
          <wp:extent cx="1476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1418366D" w14:textId="77777777" w:rsidR="00B45651" w:rsidRDefault="00B45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4579" w14:textId="77777777" w:rsidR="00F17F19" w:rsidRDefault="00F17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EE7"/>
    <w:multiLevelType w:val="hybridMultilevel"/>
    <w:tmpl w:val="FA9260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7CA0"/>
    <w:multiLevelType w:val="hybridMultilevel"/>
    <w:tmpl w:val="38E8A13C"/>
    <w:lvl w:ilvl="0" w:tplc="A1105E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D1"/>
    <w:rsid w:val="00015D8B"/>
    <w:rsid w:val="00086ED1"/>
    <w:rsid w:val="000F6071"/>
    <w:rsid w:val="00322008"/>
    <w:rsid w:val="004C2DCD"/>
    <w:rsid w:val="0052054C"/>
    <w:rsid w:val="005C348E"/>
    <w:rsid w:val="00675457"/>
    <w:rsid w:val="007445C4"/>
    <w:rsid w:val="00755949"/>
    <w:rsid w:val="007B4564"/>
    <w:rsid w:val="007C45BD"/>
    <w:rsid w:val="007E7131"/>
    <w:rsid w:val="008A3763"/>
    <w:rsid w:val="008B177B"/>
    <w:rsid w:val="008F49FD"/>
    <w:rsid w:val="00A6689B"/>
    <w:rsid w:val="00AC5047"/>
    <w:rsid w:val="00B0503A"/>
    <w:rsid w:val="00B45651"/>
    <w:rsid w:val="00B62313"/>
    <w:rsid w:val="00B85BC2"/>
    <w:rsid w:val="00BE3809"/>
    <w:rsid w:val="00C90F48"/>
    <w:rsid w:val="00D03128"/>
    <w:rsid w:val="00F16FD4"/>
    <w:rsid w:val="00F17F19"/>
    <w:rsid w:val="00F63029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8BFA3C"/>
  <w15:chartTrackingRefBased/>
  <w15:docId w15:val="{79591844-476C-4DFA-9610-DF01A938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E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D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50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04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50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04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2022-D707-4DFB-9DA3-2D225170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Scheele, David</dc:creator>
  <cp:keywords/>
  <dc:description/>
  <cp:lastModifiedBy>Bruinsma, Ineke</cp:lastModifiedBy>
  <cp:revision>2</cp:revision>
  <dcterms:created xsi:type="dcterms:W3CDTF">2021-12-20T12:35:00Z</dcterms:created>
  <dcterms:modified xsi:type="dcterms:W3CDTF">2021-12-20T12:35:00Z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bb032-08bf-4f1e-af46-2528cd3f96ca_Enabled">
    <vt:lpwstr>true</vt:lpwstr>
  </property>
  <property fmtid="{D5CDD505-2E9C-101B-9397-08002B2CF9AE}" pid="3" name="MSIP_Label_22fbb032-08bf-4f1e-af46-2528cd3f96ca_SetDate">
    <vt:lpwstr>2021-12-20T12:35:32Z</vt:lpwstr>
  </property>
  <property fmtid="{D5CDD505-2E9C-101B-9397-08002B2CF9AE}" pid="4" name="MSIP_Label_22fbb032-08bf-4f1e-af46-2528cd3f96ca_Method">
    <vt:lpwstr>Privileged</vt:lpwstr>
  </property>
  <property fmtid="{D5CDD505-2E9C-101B-9397-08002B2CF9AE}" pid="5" name="MSIP_Label_22fbb032-08bf-4f1e-af46-2528cd3f96ca_Name">
    <vt:lpwstr>22fbb032-08bf-4f1e-af46-2528cd3f96ca</vt:lpwstr>
  </property>
  <property fmtid="{D5CDD505-2E9C-101B-9397-08002B2CF9AE}" pid="6" name="MSIP_Label_22fbb032-08bf-4f1e-af46-2528cd3f96ca_SiteId">
    <vt:lpwstr>adf10e2b-b6e9-41d6-be2f-c12bb566019c</vt:lpwstr>
  </property>
  <property fmtid="{D5CDD505-2E9C-101B-9397-08002B2CF9AE}" pid="7" name="MSIP_Label_22fbb032-08bf-4f1e-af46-2528cd3f96ca_ActionId">
    <vt:lpwstr>6a7c0086-2519-450c-81d8-bf66280383c2</vt:lpwstr>
  </property>
  <property fmtid="{D5CDD505-2E9C-101B-9397-08002B2CF9AE}" pid="8" name="MSIP_Label_22fbb032-08bf-4f1e-af46-2528cd3f96ca_ContentBits">
    <vt:lpwstr>0</vt:lpwstr>
  </property>
</Properties>
</file>